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A3376" w:rsidRPr="00D96E58" w:rsidTr="00A14F36">
        <w:trPr>
          <w:trHeight w:val="961"/>
          <w:jc w:val="center"/>
        </w:trPr>
        <w:tc>
          <w:tcPr>
            <w:tcW w:w="3321" w:type="dxa"/>
          </w:tcPr>
          <w:p w:rsidR="007A3376" w:rsidRPr="00D96E58" w:rsidRDefault="007A3376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A3376" w:rsidRPr="00D96E58" w:rsidRDefault="00645598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E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A3376" w:rsidRPr="00D96E58" w:rsidRDefault="007A3376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A3376" w:rsidRPr="00D96E58" w:rsidRDefault="007A3376" w:rsidP="00970F45">
      <w:pPr>
        <w:ind w:right="-1"/>
        <w:rPr>
          <w:rFonts w:ascii="Times New Roman" w:hAnsi="Times New Roman" w:cs="Times New Roman"/>
          <w:noProof/>
          <w:sz w:val="28"/>
          <w:szCs w:val="28"/>
        </w:rPr>
      </w:pPr>
      <w:r w:rsidRPr="00D96E5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7A3376" w:rsidRPr="00D96E58" w:rsidRDefault="007A3376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6E58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7A3376" w:rsidRPr="00D96E58" w:rsidRDefault="007A3376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6E58">
        <w:rPr>
          <w:rFonts w:ascii="Times New Roman" w:hAnsi="Times New Roman" w:cs="Times New Roman"/>
          <w:b/>
          <w:caps/>
          <w:sz w:val="28"/>
          <w:szCs w:val="28"/>
        </w:rPr>
        <w:t>ПЕРВЫЙ созыв</w:t>
      </w:r>
    </w:p>
    <w:p w:rsidR="007A3376" w:rsidRPr="00D96E58" w:rsidRDefault="007A3376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3376" w:rsidRPr="00D96E58" w:rsidRDefault="007A3376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5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A3376" w:rsidRPr="00D96E58" w:rsidRDefault="007A337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 </w:t>
      </w:r>
      <w:r w:rsidR="00D96E58">
        <w:rPr>
          <w:rFonts w:ascii="Times New Roman" w:hAnsi="Times New Roman" w:cs="Times New Roman"/>
          <w:sz w:val="28"/>
          <w:szCs w:val="28"/>
        </w:rPr>
        <w:t>Сорок первого</w:t>
      </w:r>
      <w:r w:rsidRPr="00D96E58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7A3376" w:rsidRPr="00D96E58" w:rsidRDefault="007A337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Спасского сельсовета первого созыва</w:t>
      </w:r>
    </w:p>
    <w:p w:rsidR="007A3376" w:rsidRPr="00D96E58" w:rsidRDefault="007A3376" w:rsidP="00970F45">
      <w:pPr>
        <w:rPr>
          <w:rFonts w:ascii="Times New Roman" w:hAnsi="Times New Roman" w:cs="Times New Roman"/>
          <w:sz w:val="28"/>
          <w:szCs w:val="28"/>
        </w:rPr>
      </w:pPr>
    </w:p>
    <w:p w:rsidR="007A3376" w:rsidRDefault="00D96E58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25.12</w:t>
      </w:r>
      <w:r w:rsidR="009B4517" w:rsidRPr="00D96E58">
        <w:rPr>
          <w:rFonts w:ascii="Times New Roman" w:hAnsi="Times New Roman" w:cs="Times New Roman"/>
          <w:sz w:val="28"/>
          <w:szCs w:val="28"/>
        </w:rPr>
        <w:t>.2019г.</w:t>
      </w:r>
      <w:r w:rsidR="007A3376" w:rsidRPr="00D96E58">
        <w:rPr>
          <w:rFonts w:ascii="Times New Roman" w:hAnsi="Times New Roman" w:cs="Times New Roman"/>
          <w:sz w:val="28"/>
          <w:szCs w:val="28"/>
        </w:rPr>
        <w:t xml:space="preserve">                                      с. Спасское                                      № </w:t>
      </w:r>
      <w:r w:rsidR="00EF793B">
        <w:rPr>
          <w:rFonts w:ascii="Times New Roman" w:hAnsi="Times New Roman" w:cs="Times New Roman"/>
          <w:sz w:val="28"/>
          <w:szCs w:val="28"/>
        </w:rPr>
        <w:t>165</w:t>
      </w:r>
    </w:p>
    <w:p w:rsidR="00D96E58" w:rsidRPr="00D96E58" w:rsidRDefault="00D96E58" w:rsidP="00970F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96E58" w:rsidRPr="00D96E58" w:rsidTr="006A4CB9">
        <w:tc>
          <w:tcPr>
            <w:tcW w:w="9356" w:type="dxa"/>
            <w:shd w:val="clear" w:color="auto" w:fill="auto"/>
          </w:tcPr>
          <w:p w:rsidR="00D96E58" w:rsidRPr="00D96E58" w:rsidRDefault="00D96E58" w:rsidP="006A4CB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E5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Pr="00D96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оплаты труда лиц, замещающих муниципальные должности и должности муниципальной службы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Спасский </w:t>
            </w:r>
            <w:r w:rsidRPr="00D96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 </w:t>
            </w:r>
            <w:proofErr w:type="spellStart"/>
            <w:r w:rsidRPr="00D96E58">
              <w:rPr>
                <w:rFonts w:ascii="Times New Roman" w:hAnsi="Times New Roman" w:cs="Times New Roman"/>
                <w:bCs/>
                <w:sz w:val="28"/>
                <w:szCs w:val="28"/>
              </w:rPr>
              <w:t>Саракташского</w:t>
            </w:r>
            <w:proofErr w:type="spellEnd"/>
            <w:r w:rsidRPr="00D96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 </w:t>
            </w:r>
          </w:p>
          <w:p w:rsidR="00D96E58" w:rsidRPr="00D96E58" w:rsidRDefault="00D96E58" w:rsidP="006A4CB9">
            <w:pPr>
              <w:overflowPunct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6E58" w:rsidRPr="00D96E58" w:rsidRDefault="00D96E58" w:rsidP="00D96E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96E58">
          <w:rPr>
            <w:rStyle w:val="a5"/>
            <w:rFonts w:ascii="Times New Roman" w:hAnsi="Times New Roman"/>
            <w:color w:val="0D0D0D"/>
            <w:sz w:val="28"/>
            <w:szCs w:val="28"/>
          </w:rPr>
          <w:t>статьёй 144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D96E58">
          <w:rPr>
            <w:rStyle w:val="a5"/>
            <w:rFonts w:ascii="Times New Roman" w:hAnsi="Times New Roman"/>
            <w:color w:val="0D0D0D"/>
            <w:sz w:val="28"/>
            <w:szCs w:val="28"/>
          </w:rPr>
          <w:t>законом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Законом Оренбургской области от 10.10.2007 № 1611/339-IV-ОЗ «О муниципальной службе в Оренбургской области», Законом Оренбургской области от 10.10.2007  № 1599/344-IV-ОЗ «О едином реестре муниципальных должностей и должностей муниципальной службы», Законом Оренбургской области от 12.09.2000 № 660/185-ОЗ </w:t>
      </w:r>
      <w:r w:rsidRPr="00D96E58">
        <w:rPr>
          <w:rFonts w:ascii="Times New Roman" w:hAnsi="Times New Roman" w:cs="Times New Roman"/>
          <w:sz w:val="28"/>
          <w:szCs w:val="28"/>
        </w:rPr>
        <w:t>«О стаже государственной гражданской (муниципальной) службы Оренбургской области», Законом Оренбургской области от 2.06.2011 № 246/36-</w:t>
      </w:r>
      <w:r w:rsidRPr="00D96E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6E58">
        <w:rPr>
          <w:rFonts w:ascii="Times New Roman" w:hAnsi="Times New Roman" w:cs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96E5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6E58" w:rsidRPr="00D96E58" w:rsidRDefault="00D96E58" w:rsidP="00D96E5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96E58" w:rsidRPr="00D96E58" w:rsidRDefault="00D96E58" w:rsidP="00D9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Р Е Ш И Л:</w:t>
      </w:r>
    </w:p>
    <w:p w:rsidR="00D96E58" w:rsidRPr="00D96E58" w:rsidRDefault="00D96E58" w:rsidP="00D9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Pr="00D96E5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D96E58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Pr="00D96E58">
        <w:rPr>
          <w:rFonts w:ascii="Times New Roman" w:hAnsi="Times New Roman" w:cs="Times New Roman"/>
          <w:spacing w:val="2"/>
          <w:sz w:val="28"/>
          <w:szCs w:val="28"/>
        </w:rPr>
        <w:t>согласно приложению к настоящему решению.</w:t>
      </w:r>
    </w:p>
    <w:p w:rsidR="00D96E58" w:rsidRDefault="00D96E58" w:rsidP="00D9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E58" w:rsidRPr="00D96E58" w:rsidRDefault="00D96E58" w:rsidP="00D96E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6E58">
        <w:rPr>
          <w:rFonts w:ascii="Times New Roman" w:hAnsi="Times New Roman" w:cs="Times New Roman"/>
          <w:sz w:val="28"/>
          <w:szCs w:val="28"/>
        </w:rPr>
        <w:t xml:space="preserve">.12.2015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E58">
        <w:rPr>
          <w:rFonts w:ascii="Times New Roman" w:hAnsi="Times New Roman" w:cs="Times New Roman"/>
          <w:sz w:val="28"/>
          <w:szCs w:val="28"/>
        </w:rPr>
        <w:t xml:space="preserve">6 «Об утверждении Положения о </w:t>
      </w:r>
      <w:r w:rsidRPr="00D96E5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</w:t>
      </w:r>
      <w:r w:rsidRPr="00D96E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Спасский </w:t>
      </w:r>
      <w:r w:rsidRPr="00D96E5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D96E58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области»;</w:t>
      </w:r>
    </w:p>
    <w:p w:rsidR="00D96E58" w:rsidRPr="00D96E58" w:rsidRDefault="00D96E58" w:rsidP="00D9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Спасский</w:t>
        </w:r>
      </w:hyperlink>
      <w:r w:rsidRPr="00D96E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96E5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96E58" w:rsidRPr="00D96E58" w:rsidRDefault="00D96E58" w:rsidP="00D96E58">
      <w:pPr>
        <w:tabs>
          <w:tab w:val="left" w:pos="136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Pr="00D96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С.П.</w:t>
      </w:r>
      <w:r w:rsidRPr="00D96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96E58" w:rsidRPr="00D96E58" w:rsidRDefault="00D96E58" w:rsidP="00D96E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депутатов, </w:t>
      </w:r>
    </w:p>
    <w:p w:rsidR="00D96E58" w:rsidRPr="00D96E58" w:rsidRDefault="00D96E58" w:rsidP="00D96E58">
      <w:pPr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В.А.Спицин</w:t>
      </w:r>
      <w:proofErr w:type="spellEnd"/>
    </w:p>
    <w:p w:rsidR="00D96E58" w:rsidRPr="00D96E58" w:rsidRDefault="00D96E58" w:rsidP="00D96E58">
      <w:pPr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96E58" w:rsidRPr="00D96E58" w:rsidTr="006A4CB9">
        <w:tc>
          <w:tcPr>
            <w:tcW w:w="1548" w:type="dxa"/>
          </w:tcPr>
          <w:p w:rsidR="00D96E58" w:rsidRPr="00D96E58" w:rsidRDefault="00D96E58" w:rsidP="006A4CB9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5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96E58" w:rsidRPr="00D96E58" w:rsidRDefault="00D96E58" w:rsidP="006A4CB9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E58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постоянной комиссии, прокуратуре района, бухгалтерии администрации сельсовета, официальный сайт сельсовета, места для обнародования НПА, в дело</w:t>
            </w:r>
          </w:p>
          <w:p w:rsidR="00D96E58" w:rsidRPr="00D96E58" w:rsidRDefault="00D96E58" w:rsidP="006A4CB9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58" w:rsidRPr="00D96E58" w:rsidRDefault="00D96E58" w:rsidP="006A4CB9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E58" w:rsidRPr="00D96E58" w:rsidRDefault="00D96E58" w:rsidP="00D96E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96E58" w:rsidRPr="00D96E58" w:rsidSect="00E30CDD">
          <w:pgSz w:w="11906" w:h="16838"/>
          <w:pgMar w:top="1134" w:right="851" w:bottom="851" w:left="1701" w:header="720" w:footer="720" w:gutter="0"/>
          <w:cols w:space="720"/>
          <w:noEndnote/>
        </w:sectPr>
      </w:pPr>
    </w:p>
    <w:p w:rsidR="00D96E58" w:rsidRPr="00D96E58" w:rsidRDefault="00D96E58" w:rsidP="00D96E58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96E58" w:rsidRPr="00D96E58" w:rsidRDefault="00D96E58" w:rsidP="00D96E58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96E58" w:rsidRPr="00D96E58" w:rsidRDefault="00D96E58" w:rsidP="00D96E58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D96E58" w:rsidRPr="00D96E58" w:rsidRDefault="00D96E58" w:rsidP="00D96E58">
      <w:pPr>
        <w:ind w:left="6379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96E58">
        <w:rPr>
          <w:rFonts w:ascii="Times New Roman" w:hAnsi="Times New Roman" w:cs="Times New Roman"/>
          <w:sz w:val="28"/>
          <w:szCs w:val="28"/>
        </w:rPr>
        <w:t xml:space="preserve">.12.2019    № </w:t>
      </w:r>
      <w:r>
        <w:rPr>
          <w:rFonts w:ascii="Times New Roman" w:hAnsi="Times New Roman" w:cs="Times New Roman"/>
          <w:sz w:val="28"/>
          <w:szCs w:val="28"/>
        </w:rPr>
        <w:t>168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E58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E58">
        <w:rPr>
          <w:rFonts w:ascii="Times New Roman" w:hAnsi="Times New Roman" w:cs="Times New Roman"/>
          <w:bCs/>
          <w:sz w:val="28"/>
          <w:szCs w:val="28"/>
        </w:rPr>
        <w:t>о порядке оплаты труда лиц, замещающих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E58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E58">
        <w:rPr>
          <w:rFonts w:ascii="Times New Roman" w:hAnsi="Times New Roman" w:cs="Times New Roman"/>
          <w:bCs/>
          <w:sz w:val="28"/>
          <w:szCs w:val="28"/>
        </w:rPr>
        <w:t>муниципальной службы муниципального образования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D96E58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9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Уставом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 w:rsidRPr="00D96E5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 для непосредственного исполнения полномочий органов местного самоуправления.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2.1. Денежное содержание лиц, замещающих муниципальные должности состоит из: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денежного вознаграждения;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ежемесячной надбавки к денежному вознаграждению  за работу со сведениями, составляющими государственную тайну;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2.2. Денежное содержание лиц, замещающих </w:t>
      </w:r>
      <w:proofErr w:type="gramStart"/>
      <w:r w:rsidRPr="00D96E58">
        <w:rPr>
          <w:rFonts w:ascii="Times New Roman" w:hAnsi="Times New Roman" w:cs="Times New Roman"/>
          <w:sz w:val="28"/>
          <w:szCs w:val="28"/>
        </w:rPr>
        <w:t>должности  муниципальной</w:t>
      </w:r>
      <w:proofErr w:type="gramEnd"/>
      <w:r w:rsidRPr="00D96E58">
        <w:rPr>
          <w:rFonts w:ascii="Times New Roman" w:hAnsi="Times New Roman" w:cs="Times New Roman"/>
          <w:sz w:val="28"/>
          <w:szCs w:val="28"/>
        </w:rPr>
        <w:t xml:space="preserve"> службы состоит из:</w:t>
      </w:r>
      <w:r w:rsidRPr="00D96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 на муниципальной службе;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классный чин муниципальной службы;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2.3. К денежному содержанию лиц, замещающих муниципальные должности и должности муниципальной службы в соответствии с федеральным законодательством устанавливается районный коэффициент- 1,15.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lastRenderedPageBreak/>
        <w:t>2.4.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ежеквартальной выплаты стимулирующего характера, премий по результатам работы за год (при экономии фонда оплаты труда), а также премии за выполнение особо важных и сложных заданий.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3. Размеры денежного вознаграждения (должностных окладов)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3.1. Размеры денежного вознаграждения лиц, замещающих муниципальные должности, утверждаются решением Совета депутатов муниципального образования </w:t>
      </w:r>
      <w:r w:rsidR="00D17DA1">
        <w:rPr>
          <w:rFonts w:ascii="Times New Roman" w:hAnsi="Times New Roman" w:cs="Times New Roman"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должности муниципальной службы, устанавливаются единой схемой должностных окладов (Приложение к Положению о порядке  оплаты труда), утверждаемой решением Совета депутатов муниципального образования </w:t>
      </w:r>
      <w:r w:rsidR="00D17DA1">
        <w:rPr>
          <w:rFonts w:ascii="Times New Roman" w:hAnsi="Times New Roman" w:cs="Times New Roman"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 в пределах фонда оплаты труда.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3.2. Размеры денежного вознаграждения (должностных окладов) лиц, замещающих муниципальные должности и должности муниципальной службы, увеличиваются (индексируются) в соответствии с законодательством.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лицам, замещающим младшие должности муниципальной службы, - до 30 процентов должностного оклада;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4.3. Ежемесячная надбавка к должностному окладу за особые условия муниципальной службы устанавливается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сельсовета – для лиц, замещающих должности муниципальной службы в администрации. В распоряжении должен быть указан срок, на который устанавливается надбавка.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 в минимальном размере по соответствующей группе должностей.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4.5. Распоряжением главы муниципального образования отдельным </w:t>
      </w:r>
      <w:r w:rsidRPr="00D96E58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4.8. Изменение размера ежемесячной надбавки к должностному окладу за особые условия муниципальной службы оформляется распоряжением главы сельсовета в порядке, который предусмотрен для ее установления.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D96E58" w:rsidRPr="00D96E58" w:rsidRDefault="00D96E58" w:rsidP="00D96E5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5.1.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от 10 до 15 лет - 20 %,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производится, в соответствии с </w:t>
      </w:r>
      <w:hyperlink r:id="rId10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Законом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 w:rsidRPr="00D96E58">
        <w:rPr>
          <w:rFonts w:ascii="Times New Roman" w:hAnsi="Times New Roman" w:cs="Times New Roman"/>
          <w:sz w:val="28"/>
          <w:szCs w:val="28"/>
        </w:rPr>
        <w:t xml:space="preserve">енбургской области от 12.09.2000 № 660/185-ОЗ «О стаже государственной гражданской (муниципальной) службы Оренбургской области», распоряжением главы </w:t>
      </w:r>
      <w:r w:rsidRPr="00D96E58">
        <w:rPr>
          <w:rFonts w:ascii="Times New Roman" w:hAnsi="Times New Roman" w:cs="Times New Roman"/>
          <w:sz w:val="28"/>
          <w:szCs w:val="28"/>
        </w:rPr>
        <w:lastRenderedPageBreak/>
        <w:t>сельсовета.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6. Ежемесячная надбавка к денежному вознаграждению 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(должностному окладу) за работу со сведениями, 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составляющими государственную тайну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6.1. Ежемесячная надбавка к денежному вознаграждению (должностному окладу) за работу со сведениями, составляющими государственную тайну, лицу, замещающему муниципальную должность, и муниципальным служащим устанавливается в размерах и порядке, определяемых федеральным законодательством и оформляется распоряжением главы сельсовета.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имеющими степень секретности «совершенно секретно» - 30-50 процентов, имеющими степень секретности «секретно»  при оформлении допуска с проведением проверочных мероприятий - 10-15 процентов, без проведения проверочных мероприятий – 5-10 процентов.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 Ежемесячное денежное поощрение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7.1. Ежемесячное денежное поощрение выплачивается лицам, замещающим муниципальные должности и должности муниципальной </w:t>
      </w:r>
      <w:proofErr w:type="gramStart"/>
      <w:r w:rsidRPr="00D96E58">
        <w:rPr>
          <w:rFonts w:ascii="Times New Roman" w:hAnsi="Times New Roman" w:cs="Times New Roman"/>
          <w:sz w:val="28"/>
          <w:szCs w:val="28"/>
        </w:rPr>
        <w:t>службы  администрации</w:t>
      </w:r>
      <w:proofErr w:type="gramEnd"/>
      <w:r w:rsidRPr="00D96E5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 за счет фонда оплаты труда в пределах утвержденных ассигнований по смете на текущий финансовый год и может быть установлено до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D96E58">
        <w:rPr>
          <w:rFonts w:ascii="Times New Roman" w:hAnsi="Times New Roman" w:cs="Times New Roman"/>
          <w:sz w:val="28"/>
          <w:szCs w:val="28"/>
        </w:rPr>
        <w:t xml:space="preserve"> процентов денежного вознаграждения (должностного оклада).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7.2. Персональный размер ежемесячного денежного поощрения устанавливается на основании: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7.2.1. решения Совета депутатов муниципального образования - для лиц, замещающих муниципальные должности;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7.2.2. распоряжения главы сельсовета - для лиц, замещающих должности муниципальной службы в администрации сельсовета.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7.3.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</w:t>
      </w:r>
      <w:r w:rsidRPr="00D96E58">
        <w:rPr>
          <w:rFonts w:ascii="Times New Roman" w:hAnsi="Times New Roman" w:cs="Times New Roman"/>
          <w:sz w:val="28"/>
          <w:szCs w:val="28"/>
        </w:rPr>
        <w:lastRenderedPageBreak/>
        <w:t>правил внутреннего трудового  распорядка.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7.4. Для лиц, впервые назначаемых на должность муниципальной службы (не имеющих стажа государственной, муниципальной службы), ежемесячное денежное поощрение устанавливается на срок до 6 месяцев в размере 10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7.5. Условиями выплаты ежемесячного денежного поощрения являются: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7.5.1. своевременное и качественное выполнение функциональных обязанностей, определенных должностной инструкцией;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7.5.2. соблюдение финансовой дисциплины (для муниципальных служащих, в чьи должностные обязанности это входит);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7.5.3. качественное выполнение требований нормативных правовых актов Российской Федерации, Оренбургской области и органов местного самоуправления </w:t>
      </w:r>
      <w:proofErr w:type="spellStart"/>
      <w:r w:rsidRPr="00D96E5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96E58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D96E58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7.5.4. своевременное рассмотрение обращений, заявлений и жалоб граждан;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7.5.5. отсутствие нарушения трудовой дисциплины и правил внутреннего трудового распорядка.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7.6. Условия снижения размера ежемесячного денежного поощрения: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7.6.1. ежемесячное денежное поощрение снижается: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w:anchor="Par134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п. 7.5.1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п. 7.5.2</w:t>
        </w:r>
      </w:hyperlink>
      <w:r w:rsidRPr="00D96E58">
        <w:rPr>
          <w:rFonts w:ascii="Times New Roman" w:hAnsi="Times New Roman" w:cs="Times New Roman"/>
          <w:sz w:val="28"/>
          <w:szCs w:val="28"/>
        </w:rPr>
        <w:t>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w:anchor="Par136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п. 7.5.3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на 25 % при невыполнении условий, указанных в </w:t>
      </w:r>
      <w:hyperlink w:anchor="Par137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п. 7.5.4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D96E58">
          <w:rPr>
            <w:rFonts w:ascii="Times New Roman" w:hAnsi="Times New Roman" w:cs="Times New Roman"/>
            <w:color w:val="0D0D0D"/>
            <w:sz w:val="28"/>
            <w:szCs w:val="28"/>
          </w:rPr>
          <w:t>п. 7.5.5</w:t>
        </w:r>
      </w:hyperlink>
      <w:r w:rsidRPr="00D96E5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7.6.3. Срок снижения размера ежемесячного денежного поощрения может быть установлен от одного до трех месяцев.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8. Ежемесячная надбавка за классный чин 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8.1. Муниципальному служащему при присвоении классного чина устанавливается ежемесячная надбавка к должностному окладу за классный чин.</w:t>
      </w:r>
    </w:p>
    <w:p w:rsidR="00D96E58" w:rsidRPr="00D96E58" w:rsidRDefault="00D96E58" w:rsidP="00D96E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8.2. Ежемесячная надбавка к должностному окладу за классный чин учитывается в составе денежного  содержания  муниципального  служащего</w:t>
      </w:r>
    </w:p>
    <w:p w:rsidR="00D96E58" w:rsidRPr="00D96E58" w:rsidRDefault="00D96E58" w:rsidP="00D96E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при установлении районного коэффициента.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8.3. Порядок присвоения классных чинов муниципальных служащих устанавливается нормативным правовым актом муниципального образования и с учетом положений Закона Оренбургской области от 28.06.2011 № 246/36- </w:t>
      </w:r>
      <w:r w:rsidRPr="00D96E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6E58">
        <w:rPr>
          <w:rFonts w:ascii="Times New Roman" w:hAnsi="Times New Roman" w:cs="Times New Roman"/>
          <w:sz w:val="28"/>
          <w:szCs w:val="28"/>
        </w:rPr>
        <w:t xml:space="preserve">- </w:t>
      </w:r>
      <w:r w:rsidRPr="00D96E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6E58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8.4. Выплата надбавки за классный чин производится в соответствии с распоряжением главы сельсовета о присвоении классного чина муниципальному служащему.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8.5. Ежемесячная надбавка за классный чин устанавливается </w:t>
      </w:r>
      <w:r w:rsidRPr="00D96E58">
        <w:rPr>
          <w:rFonts w:ascii="Times New Roman" w:hAnsi="Times New Roman" w:cs="Times New Roman"/>
          <w:sz w:val="28"/>
          <w:szCs w:val="28"/>
        </w:rPr>
        <w:lastRenderedPageBreak/>
        <w:t>персонально каждому муниципальному служащему.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8.5.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классный чин 3 класса – 10%;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классный чин 2 класса – 15%;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классный чин 1 класса – 20%</w:t>
      </w:r>
    </w:p>
    <w:p w:rsidR="00D96E58" w:rsidRPr="00D96E58" w:rsidRDefault="00D96E58" w:rsidP="00D96E5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D96E58" w:rsidRPr="00D96E58" w:rsidRDefault="00D96E58" w:rsidP="00D96E58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tabs>
          <w:tab w:val="left" w:pos="285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 Дополнительные выплаты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9.1. Единовременная выплата при предоставлении ежегодного оплачиваемого отпуска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двух денежных вознаграждений (должностных окладов)  из расчета оклада, установленного на день выплаты.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9.1.3. Единовременная выплата входит в состав денежного содержания и выплачивается с учетом районного коэффициента.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9.2. Материальная помощь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9.2.1. Материальная помощь в размере одного денежного вознаграждения (должностного оклада)  может быть выплачена (не более 1 раза в год) и предоставляется дополнительный оплачиваемый отпуск в количестве 3 дней в случаях: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юбилейной даты: женщинам- 50 лет, 55 лет, 60 лет; мужчинам – 50 лет, 60 лет, 65 лет;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в связи со смертью близких родственников,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рождением ребенка;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бракосочетанием (вступившим в брак впервые).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9.2.2. Муниципальный служащий вместе с заявлением должен предоставить работодателю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9.2.3. Материальная помощь выплачивается на основании распоряжения главы сельсовета.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9.3. Премия за выполнение особо важных и сложных заданий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9.3.1. Решение о выплате лицам, замещающим муниципальные должности и должности муниципальной службы, премии за выполнение особо важных и сложных заданий принимается главой муниципального образования, Председателем Совета депутатов, выплачивается в пределах средств фонда оплаты труда и максимальными размерами не ограничивается.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lastRenderedPageBreak/>
        <w:t>9.3.2.Премии за выполнение особо важных  и сложных заданий могут выплачиваться единовременно, ежеквартально и по итогам года. Премия за выполнение особо важных  и сложных заданий может выплачиваться к профессиональному празднику и нерабочим праздничным дням, установленным законодательством Российской Федерации.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9.3.3. Основными показателями премирования являются: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 сельсовета;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Совета депутатов;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9.3.4. Вновь принятым лицам на муниципальные должности и должности муниципальной службы, премия выплачивается пропорционально отработанному времени.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9.3.6. Решение о выплате премии оформляется распоряжением главы сельсовета с указанием в нем конкретных размеров премий.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E58">
        <w:rPr>
          <w:rFonts w:ascii="Times New Roman" w:hAnsi="Times New Roman" w:cs="Times New Roman"/>
          <w:sz w:val="28"/>
          <w:szCs w:val="28"/>
        </w:rPr>
        <w:t>9.4. Премии по результатам работы за год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9.4.1. Премирование лиц, замещающих муниципальные должности и должности муниципальной службы,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9.4.2. Премия по результатам работы за год выплачивается на основании распоряжения главы муниципального образования.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9.4.3.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1" w:history="1">
        <w:r w:rsidRPr="00D96E58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D96E5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- с выходом на пенсию по государственному пенсионному обеспечению;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D96E58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spellStart"/>
      <w:r w:rsidR="00DD30DE" w:rsidRPr="00D96E58">
        <w:rPr>
          <w:rFonts w:ascii="Times New Roman" w:hAnsi="Times New Roman" w:cs="Times New Roman"/>
          <w:color w:val="262626"/>
          <w:sz w:val="28"/>
          <w:szCs w:val="28"/>
        </w:rPr>
        <w:fldChar w:fldCharType="begin"/>
      </w:r>
      <w:r w:rsidRPr="00D96E58">
        <w:rPr>
          <w:rFonts w:ascii="Times New Roman" w:hAnsi="Times New Roman" w:cs="Times New Roman"/>
          <w:color w:val="262626"/>
          <w:sz w:val="28"/>
          <w:szCs w:val="28"/>
        </w:rPr>
        <w:instrText xml:space="preserve">HYPERLINK consultantplus://offline/ref=D99DBDF1065F578ABB7FA55C4133063448872B6629CA4F392E11472A2F817C8C575639B774S4EEF </w:instrText>
      </w:r>
      <w:r w:rsidR="00DD30DE" w:rsidRPr="00D96E58">
        <w:rPr>
          <w:rFonts w:ascii="Times New Roman" w:hAnsi="Times New Roman" w:cs="Times New Roman"/>
          <w:color w:val="262626"/>
          <w:sz w:val="28"/>
          <w:szCs w:val="28"/>
        </w:rPr>
        <w:fldChar w:fldCharType="separate"/>
      </w:r>
      <w:r w:rsidRPr="00D96E58">
        <w:rPr>
          <w:rFonts w:ascii="Times New Roman" w:hAnsi="Times New Roman" w:cs="Times New Roman"/>
          <w:color w:val="262626"/>
          <w:sz w:val="28"/>
          <w:szCs w:val="28"/>
        </w:rPr>
        <w:t>пп</w:t>
      </w:r>
      <w:proofErr w:type="spellEnd"/>
      <w:r w:rsidRPr="00D96E58">
        <w:rPr>
          <w:rFonts w:ascii="Times New Roman" w:hAnsi="Times New Roman" w:cs="Times New Roman"/>
          <w:color w:val="262626"/>
          <w:sz w:val="28"/>
          <w:szCs w:val="28"/>
        </w:rPr>
        <w:t>. 1</w:t>
      </w:r>
      <w:r w:rsidR="00DD30DE" w:rsidRPr="00D96E58">
        <w:rPr>
          <w:rFonts w:ascii="Times New Roman" w:hAnsi="Times New Roman" w:cs="Times New Roman"/>
          <w:color w:val="262626"/>
          <w:sz w:val="28"/>
          <w:szCs w:val="28"/>
        </w:rPr>
        <w:fldChar w:fldCharType="end"/>
      </w:r>
      <w:r w:rsidRPr="00D96E58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2" w:history="1">
        <w:r w:rsidRPr="00D96E58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D96E5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9.4.4. Премия не выплачивается муниципальным служащим: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D96E58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D96E58">
        <w:rPr>
          <w:rFonts w:ascii="Times New Roman" w:hAnsi="Times New Roman" w:cs="Times New Roman"/>
          <w:sz w:val="28"/>
          <w:szCs w:val="28"/>
        </w:rPr>
        <w:t xml:space="preserve">- имеющим 2 и более неснятых дисциплинарных взыскания в отчетном </w:t>
      </w:r>
      <w:r w:rsidRPr="00D96E58">
        <w:rPr>
          <w:rFonts w:ascii="Times New Roman" w:hAnsi="Times New Roman" w:cs="Times New Roman"/>
          <w:sz w:val="28"/>
          <w:szCs w:val="28"/>
        </w:rPr>
        <w:lastRenderedPageBreak/>
        <w:t>году;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D96E58">
        <w:rPr>
          <w:rFonts w:ascii="Times New Roman" w:hAnsi="Times New Roman" w:cs="Times New Roman"/>
          <w:sz w:val="28"/>
          <w:szCs w:val="28"/>
        </w:rPr>
        <w:t xml:space="preserve">- допустившим в течение года грубое нарушение трудовой дисциплины, предусмотренное Трудовым </w:t>
      </w:r>
      <w:hyperlink r:id="rId13" w:history="1">
        <w:r w:rsidRPr="00D96E58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D96E58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38"/>
      <w:bookmarkEnd w:id="5"/>
      <w:r w:rsidRPr="00D96E58">
        <w:rPr>
          <w:rFonts w:ascii="Times New Roman" w:hAnsi="Times New Roman" w:cs="Times New Roman"/>
          <w:sz w:val="28"/>
          <w:szCs w:val="28"/>
        </w:rPr>
        <w:t xml:space="preserve">10. Формирование фонда оплаты труда лиц, замещающих </w:t>
      </w:r>
    </w:p>
    <w:p w:rsidR="00D96E58" w:rsidRPr="00D96E58" w:rsidRDefault="00D96E58" w:rsidP="00D96E5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10.1.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денежных вознаграждений (должностных  окладов) с районным коэффициентом, премии за выполнение особо важных и сложных заданий - в размере одного денежного вознаграждения (должностного оклада) с районным коэффициентом, премия по результатам работы за год в размере до одного месячного фонда оплаты труда и материальная помощь - в размере одного денежного вознаграждения (должностного оклада) без районного коэффициента.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 xml:space="preserve">10.2.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Pr="00D96E58">
          <w:rPr>
            <w:rFonts w:ascii="Times New Roman" w:hAnsi="Times New Roman" w:cs="Times New Roman"/>
            <w:color w:val="262626"/>
            <w:sz w:val="28"/>
            <w:szCs w:val="28"/>
          </w:rPr>
          <w:t>пунктом 10.1</w:t>
        </w:r>
      </w:hyperlink>
      <w:r w:rsidRPr="00D96E5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10.3.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10.4. Денежное содержание лиц, замещающих муниципальные должности и должности муниципальной службы,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D96E58" w:rsidRPr="00D96E58" w:rsidRDefault="00D96E58" w:rsidP="00D96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t>10.5.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E58" w:rsidRPr="00D96E58" w:rsidRDefault="00D96E58" w:rsidP="00D9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C14" w:rsidRPr="00D56C14" w:rsidRDefault="00D96E58" w:rsidP="00D56C14">
      <w:pPr>
        <w:pStyle w:val="ConsPlusNormal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D96E58">
        <w:rPr>
          <w:rFonts w:ascii="Times New Roman" w:hAnsi="Times New Roman" w:cs="Times New Roman"/>
          <w:sz w:val="28"/>
          <w:szCs w:val="28"/>
        </w:rPr>
        <w:br w:type="page"/>
      </w:r>
      <w:r w:rsidR="00D56C14" w:rsidRPr="00D56C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6C14" w:rsidRPr="00D56C14" w:rsidRDefault="00D56C14" w:rsidP="00D56C14">
      <w:pPr>
        <w:tabs>
          <w:tab w:val="left" w:pos="950"/>
        </w:tabs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56C14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труда, утвержденного  решением Совета </w:t>
      </w:r>
    </w:p>
    <w:p w:rsidR="00D56C14" w:rsidRPr="00D56C14" w:rsidRDefault="00D56C14" w:rsidP="00D56C14">
      <w:pPr>
        <w:tabs>
          <w:tab w:val="left" w:pos="950"/>
        </w:tabs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56C14">
        <w:rPr>
          <w:rFonts w:ascii="Times New Roman" w:hAnsi="Times New Roman" w:cs="Times New Roman"/>
          <w:sz w:val="28"/>
          <w:szCs w:val="28"/>
        </w:rPr>
        <w:t xml:space="preserve">депутатов сельсовета от 12.12.2019    № </w:t>
      </w:r>
      <w:r>
        <w:rPr>
          <w:rFonts w:ascii="Times New Roman" w:hAnsi="Times New Roman" w:cs="Times New Roman"/>
          <w:sz w:val="28"/>
          <w:szCs w:val="28"/>
        </w:rPr>
        <w:t>168</w:t>
      </w:r>
    </w:p>
    <w:p w:rsidR="00D56C14" w:rsidRPr="00D56C14" w:rsidRDefault="00D56C14" w:rsidP="00D56C14">
      <w:pPr>
        <w:pStyle w:val="ConsPlusNormal"/>
        <w:ind w:left="4253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C14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C14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</w:t>
      </w: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C14">
        <w:rPr>
          <w:rFonts w:ascii="Times New Roman" w:hAnsi="Times New Roman" w:cs="Times New Roman"/>
          <w:bCs/>
          <w:sz w:val="28"/>
          <w:szCs w:val="28"/>
        </w:rPr>
        <w:t xml:space="preserve">замещающих муниципальные должности и должности муниципальной службы муниципального образования </w:t>
      </w: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Спасский</w:t>
      </w:r>
      <w:r w:rsidRPr="00D56C14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D56C14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D56C1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D56C14" w:rsidRPr="00D56C14" w:rsidRDefault="00D56C14" w:rsidP="00D56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551"/>
      </w:tblGrid>
      <w:tr w:rsidR="00D56C14" w:rsidRPr="00D56C14" w:rsidTr="006A4CB9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  (руб.)</w:t>
            </w:r>
          </w:p>
        </w:tc>
      </w:tr>
      <w:tr w:rsidR="00D56C14" w:rsidRPr="00D56C14" w:rsidTr="006A4CB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11180</w:t>
            </w:r>
          </w:p>
        </w:tc>
      </w:tr>
      <w:tr w:rsidR="00D56C14" w:rsidRPr="00D56C14" w:rsidTr="006A4CB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6833</w:t>
            </w:r>
          </w:p>
        </w:tc>
      </w:tr>
      <w:tr w:rsidR="00D56C14" w:rsidRPr="00D56C14" w:rsidTr="006A4CB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D56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C1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14" w:rsidRPr="00D56C14" w:rsidRDefault="00D56C14" w:rsidP="006A4CB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6833</w:t>
            </w:r>
          </w:p>
        </w:tc>
      </w:tr>
    </w:tbl>
    <w:p w:rsidR="00D56C14" w:rsidRPr="00E646D9" w:rsidRDefault="00D56C14" w:rsidP="00D56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376" w:rsidRPr="00D96E58" w:rsidRDefault="007A3376" w:rsidP="00D96E58">
      <w:pPr>
        <w:rPr>
          <w:rFonts w:ascii="Times New Roman" w:hAnsi="Times New Roman" w:cs="Times New Roman"/>
          <w:sz w:val="28"/>
          <w:szCs w:val="28"/>
        </w:rPr>
      </w:pPr>
    </w:p>
    <w:sectPr w:rsidR="007A3376" w:rsidRPr="00D96E58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010B4"/>
    <w:rsid w:val="00035DA9"/>
    <w:rsid w:val="000443CE"/>
    <w:rsid w:val="00050FED"/>
    <w:rsid w:val="0005639C"/>
    <w:rsid w:val="000638EF"/>
    <w:rsid w:val="000A083D"/>
    <w:rsid w:val="000B096C"/>
    <w:rsid w:val="000D2747"/>
    <w:rsid w:val="000D52BB"/>
    <w:rsid w:val="00102017"/>
    <w:rsid w:val="00107AA7"/>
    <w:rsid w:val="001735A5"/>
    <w:rsid w:val="00180144"/>
    <w:rsid w:val="001A06A5"/>
    <w:rsid w:val="001A29DA"/>
    <w:rsid w:val="001B3076"/>
    <w:rsid w:val="001C0C42"/>
    <w:rsid w:val="001C2740"/>
    <w:rsid w:val="001D565D"/>
    <w:rsid w:val="002215EA"/>
    <w:rsid w:val="00257140"/>
    <w:rsid w:val="002A5CB0"/>
    <w:rsid w:val="002C0170"/>
    <w:rsid w:val="002C024D"/>
    <w:rsid w:val="002E5F9E"/>
    <w:rsid w:val="003030D8"/>
    <w:rsid w:val="00322E27"/>
    <w:rsid w:val="00336018"/>
    <w:rsid w:val="003610AA"/>
    <w:rsid w:val="003677B3"/>
    <w:rsid w:val="00372C0B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56679"/>
    <w:rsid w:val="004701D5"/>
    <w:rsid w:val="0048254C"/>
    <w:rsid w:val="004A3E7C"/>
    <w:rsid w:val="004B2C6B"/>
    <w:rsid w:val="004B6739"/>
    <w:rsid w:val="0050652C"/>
    <w:rsid w:val="00525A7D"/>
    <w:rsid w:val="00530069"/>
    <w:rsid w:val="005820F0"/>
    <w:rsid w:val="00597DC1"/>
    <w:rsid w:val="005A0B51"/>
    <w:rsid w:val="006100BA"/>
    <w:rsid w:val="006162F6"/>
    <w:rsid w:val="00622BCC"/>
    <w:rsid w:val="0063236B"/>
    <w:rsid w:val="00632BB6"/>
    <w:rsid w:val="00637DA5"/>
    <w:rsid w:val="00645598"/>
    <w:rsid w:val="00667730"/>
    <w:rsid w:val="00667B98"/>
    <w:rsid w:val="00674C6C"/>
    <w:rsid w:val="006C2705"/>
    <w:rsid w:val="006D3515"/>
    <w:rsid w:val="00727378"/>
    <w:rsid w:val="007770FD"/>
    <w:rsid w:val="007806BD"/>
    <w:rsid w:val="00791CC8"/>
    <w:rsid w:val="007939C6"/>
    <w:rsid w:val="007A24E1"/>
    <w:rsid w:val="007A3376"/>
    <w:rsid w:val="007C11EE"/>
    <w:rsid w:val="00802A9B"/>
    <w:rsid w:val="00803EC5"/>
    <w:rsid w:val="008514B7"/>
    <w:rsid w:val="0088107C"/>
    <w:rsid w:val="008A56AB"/>
    <w:rsid w:val="008B0FBD"/>
    <w:rsid w:val="008B6E96"/>
    <w:rsid w:val="008D1B58"/>
    <w:rsid w:val="008E1532"/>
    <w:rsid w:val="008E1966"/>
    <w:rsid w:val="008E4980"/>
    <w:rsid w:val="008E79F8"/>
    <w:rsid w:val="008F3657"/>
    <w:rsid w:val="00926091"/>
    <w:rsid w:val="00932A3D"/>
    <w:rsid w:val="00970F45"/>
    <w:rsid w:val="00987A3F"/>
    <w:rsid w:val="009A7090"/>
    <w:rsid w:val="009B4517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2252"/>
    <w:rsid w:val="00BA4C1E"/>
    <w:rsid w:val="00BA6835"/>
    <w:rsid w:val="00BD7583"/>
    <w:rsid w:val="00BD7682"/>
    <w:rsid w:val="00BE25ED"/>
    <w:rsid w:val="00BF3B6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53"/>
    <w:rsid w:val="00CB41F4"/>
    <w:rsid w:val="00CB717E"/>
    <w:rsid w:val="00D008A2"/>
    <w:rsid w:val="00D00CE7"/>
    <w:rsid w:val="00D17DA1"/>
    <w:rsid w:val="00D22C1B"/>
    <w:rsid w:val="00D23EA2"/>
    <w:rsid w:val="00D2570F"/>
    <w:rsid w:val="00D267AD"/>
    <w:rsid w:val="00D2735E"/>
    <w:rsid w:val="00D376A7"/>
    <w:rsid w:val="00D515DC"/>
    <w:rsid w:val="00D56C14"/>
    <w:rsid w:val="00D62C87"/>
    <w:rsid w:val="00D86B7B"/>
    <w:rsid w:val="00D9564C"/>
    <w:rsid w:val="00D96E58"/>
    <w:rsid w:val="00DB755D"/>
    <w:rsid w:val="00DC5C63"/>
    <w:rsid w:val="00DD2E8F"/>
    <w:rsid w:val="00DD30DE"/>
    <w:rsid w:val="00DD7539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91426"/>
    <w:rsid w:val="00EB6692"/>
    <w:rsid w:val="00ED3FAF"/>
    <w:rsid w:val="00EF793B"/>
    <w:rsid w:val="00F00C7A"/>
    <w:rsid w:val="00F0585A"/>
    <w:rsid w:val="00F163CC"/>
    <w:rsid w:val="00F21F7F"/>
    <w:rsid w:val="00F43998"/>
    <w:rsid w:val="00FB40E2"/>
    <w:rsid w:val="00FC74EE"/>
    <w:rsid w:val="00FD07AF"/>
    <w:rsid w:val="00FD6664"/>
    <w:rsid w:val="00FE332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0EBF0-C5CD-4159-8A0F-977AE229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4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ConsNonformat">
    <w:name w:val="ConsNonformat"/>
    <w:uiPriority w:val="99"/>
    <w:rsid w:val="00BA22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1">
    <w:name w:val="Абзац списка1"/>
    <w:basedOn w:val="a"/>
    <w:uiPriority w:val="99"/>
    <w:rsid w:val="00BA2252"/>
    <w:pPr>
      <w:widowControl/>
      <w:autoSpaceDE/>
      <w:autoSpaceDN/>
      <w:adjustRightInd/>
      <w:ind w:left="708"/>
    </w:pPr>
    <w:rPr>
      <w:rFonts w:ascii="Times New Roman" w:eastAsia="Calibri" w:hAnsi="Times New Roman" w:cs="Times New Roman"/>
    </w:rPr>
  </w:style>
  <w:style w:type="paragraph" w:customStyle="1" w:styleId="ConsPlusCell">
    <w:name w:val="ConsPlusCell"/>
    <w:uiPriority w:val="99"/>
    <w:rsid w:val="00D56C1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hyperlink" Target="consultantplus://offline/ref=D99DBDF1065F578ABB7FA55C4133063448872B6629CA4F392E11472A2FS8E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12" Type="http://schemas.openxmlformats.org/officeDocument/2006/relationships/hyperlink" Target="consultantplus://offline/ref=D99DBDF1065F578ABB7FA55C4133063448872B6629CA4F392E11472A2F817C8C575639B774S4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hyperlink" Target="consultantplus://offline/ref=D99DBDF1065F578ABB7FA55C4133063448872B6629CA4F392E11472A2F817C8C575639B27D4884D7S4E7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9DBDF1065F578ABB7FBB51575F5B3049887D6E29C04D6B7A4E1C77788876DBS1E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BB51575F5B3049887D6E2FC640677A4E1C77788876DBS1E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2019-12-09T05:57:00Z</cp:lastPrinted>
  <dcterms:created xsi:type="dcterms:W3CDTF">2020-03-01T05:14:00Z</dcterms:created>
  <dcterms:modified xsi:type="dcterms:W3CDTF">2020-03-01T05:14:00Z</dcterms:modified>
</cp:coreProperties>
</file>